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PFLANZNER</w:t>
            </w:r>
          </w:p>
          <w:p w:rsidR="00C275A3" w:rsidRDefault="00A96AEC" w:rsidP="00C275A3">
            <w:pPr>
              <w:pStyle w:val="Hallgatokepzes"/>
            </w:pPr>
            <w:r>
              <w:t>Software Information Technologist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Kertész, PhD.</w:t>
            </w:r>
          </w:p>
          <w:p w:rsidR="00DB4822" w:rsidRDefault="00DB4822" w:rsidP="00E11062">
            <w:pPr>
              <w:pStyle w:val="Konzulensek"/>
            </w:pPr>
            <w:r w:rsidRPr="00DB4822">
              <w:t>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Enhancing Interoperability of Cloud Infrastructures with Cloud Storage Services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there is a hype around Cloud Computing, and various cloud services are getting more and more popular. Several international standardization bodies have defined cloud deployment models. Within Infrastructure as a Service (IaaS) solutions we can differentiate public, private, hybrid and community clouds. The previous two types may utilize more than one cloud system, which is also called as a cloud federation. One of the open issues of such federations is the interoperable management of data among the participating systems. Another popular family of cloud services is called cloud storage services. With the help of such solutions, user data can be stored in a remote location: in the cloud. The aim of my work is to develop a solution that uses cloud storage services to solve the data interoperability problem of cloud federations.</w:t>
      </w:r>
    </w:p>
    <w:p>
      <w:pPr>
        <w:widowControl w:val="on"/>
        <w:pBdr/>
        <w:spacing w:before="240" w:after="240" w:line="240" w:lineRule="auto"/>
        <w:ind w:left="0" w:right="0"/>
        <w:jc w:val="left"/>
      </w:pPr>
      <w:r>
        <w:rPr>
          <w:color w:val="000000"/>
          <w:sz w:val="24"/>
          <w:szCs w:val="24"/>
        </w:rPr>
        <w:t xml:space="preserve">In order to exemplify my approach, I have defined a scenario for interoperable data management among cloud infrastructures using mobile devices. Though the computing capacity of mobile devices has rapidly increased recently, there are still numerous applications that cannot be solved with them in reasonable time. My goal is to utilize cloud infrastructure services to execute such applications on mobile data stored in cloud storages. In the use case I introduce, services running in one or more IaaS systems are listening the cloud storage of a user, and execute data manipulation processes when new files appear in the storage. Such files can be for example a photo or movie made by the user with her mobile phone to be processed by an application unsuitable for mobile devices. Ont he other hand, the service running in the cloud can execute that application on the files, and upload the modified data to the storage. In my scenario there is a possibility to configure the processes to be performed on the data with a separate configuration file, which is automatically created and managed by a mobile application running on the user’s device. This application is also responsible for communicating with the cloud storage.</w:t>
      </w:r>
      <w:r>
        <w:rPr>
          <w:color w:val="000000"/>
          <w:sz w:val="24"/>
          <w:szCs w:val="24"/>
        </w:rPr>
        <w:br/>
        <w:t xml:space="preserve">The method designed and developed in this work is able to use different infrastructure clouds simultaneously to process user data in an interoperable way, created by a mobile device and stored in a cloud storage. My future work aims at extending the functionalities of the proposed application, and supporting additional IaaS and cloud storage types and mobile platforms.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08624">
    <w:multiLevelType w:val="hybridMultilevel"/>
    <w:lvl w:ilvl="0" w:tplc="52951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08624">
    <w:abstractNumId w:val="518086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829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