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MELINDA MAJOROS</w:t>
            </w:r>
          </w:p>
          <w:p w:rsidR="00C275A3" w:rsidRDefault="00A96AEC" w:rsidP="00C275A3">
            <w:pPr>
              <w:pStyle w:val="Hallgatokepzes"/>
            </w:pPr>
            <w:r>
              <w:t>Industrial Design Engineering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Mechanical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ESZTER VARGA</w:t>
            </w:r>
          </w:p>
          <w:p w:rsidR="00DB4822" w:rsidRDefault="00C275A3" w:rsidP="004D7940">
            <w:pPr>
              <w:pStyle w:val="Hallgatokepzes"/>
            </w:pPr>
            <w:r>
              <w:t>Industrial Design Engineering</w:t>
            </w:r>
            <w:r w:rsidR="00A96AEC">
              <w:br/>
              <w:t>BSc, 5. semester</w:t>
            </w:r>
          </w:p>
          <w:p w:rsidR="00DB4822" w:rsidRDefault="00DB4822" w:rsidP="004D7940">
            <w:pPr>
              <w:pStyle w:val="Hallgatointezmeny-kar"/>
            </w:pPr>
            <w:r>
              <w:t>Budapest University of Technology and Economics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Mechanical Engineering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Attila Piros</w:t>
            </w:r>
          </w:p>
          <w:p w:rsidR="00DB4822" w:rsidRDefault="00DB4822" w:rsidP="00E11062">
            <w:pPr>
              <w:pStyle w:val="Konzulensek"/>
            </w:pPr>
            <w:r w:rsidRPr="00DB4822">
              <w:t>adjunct,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Gyula Hajdú</w:t>
            </w:r>
          </w:p>
          <w:p w:rsidR="00DB4822" w:rsidRDefault="00DB4822" w:rsidP="00E11062">
            <w:pPr>
              <w:pStyle w:val="Konzulensek"/>
            </w:pPr>
            <w:r w:rsidRPr="00DB4822">
              <w:t>IT consultant,  C3D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Virtual piece reconstruction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TDK dissertation topic is to present how to remake the 3D model of a 16th century piece after having it scanned in 3D with CAD system. Our research is focused on how to create real body from a scanned point cloud, on which different virtual simulations can be carried out. For the solution of the task we have developed a method for creating a surface texture, which is capable of displaying photo-realistic virtual models as well. The innovation of the research is the process itself, which can be used in many places and it can facilitate the restoration procedure too.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815746">
    <w:multiLevelType w:val="hybridMultilevel"/>
    <w:lvl w:ilvl="0" w:tplc="643966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815746">
    <w:abstractNumId w:val="908157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37644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